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§3-1109. Payable to bearer or to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§3-1109. Payable to bearer or to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§3-1109. PAYABLE TO BEARER OR TO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