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Duty of court of this State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§9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 Duty of court of this State as initiating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Duty of court of this State as initiating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§397. DUTY OF COURT OF THIS STATE AS INITIATING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