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Death or disability of presiding justice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 Death or disability of presiding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Death or disability of presiding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§1055. DEATH OR DISABILITY OF PRESIDING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