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 MAINE AGRICULTURE IN THE CLASSROOM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