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§3554-A. Field trials for sporting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§3554-A. Field trials for sporting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§3554-A. FIELD TRIALS FOR SPORTING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